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1fb46c9780e9c31271b9049e302840df95387"/>
    <w:p>
      <w:pPr>
        <w:pStyle w:val="Heading3"/>
      </w:pPr>
      <w:r>
        <w:t xml:space="preserve">Руководство УВД по САО ГУ МВД России по г. Москве поздравило ветерана органов внутренних дел Николая Мишуту с Днем рождения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Руководители поблагодарили ветерана ветерана за активное участие в</w:t>
      </w:r>
    </w:p>
    <w:p>
      <w:pPr>
        <w:pStyle w:val="BodyText"/>
      </w:pPr>
      <w:r>
        <w:t xml:space="preserve">работе ветеранского движения и личный вклад в воспитание молодых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63d/ye29723s6xqjdn787nunafkg54911hj8/DSC_67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здании Управления во время селекторного совещания, на котором</w:t>
      </w:r>
    </w:p>
    <w:p>
      <w:pPr>
        <w:pStyle w:val="BodyText"/>
      </w:pPr>
      <w:r>
        <w:t xml:space="preserve">присутствовали все руководители территориальных подразделений и личный</w:t>
      </w:r>
    </w:p>
    <w:p>
      <w:pPr>
        <w:pStyle w:val="BodyText"/>
      </w:pPr>
      <w:r>
        <w:t xml:space="preserve">состав руководство торжественно поздравило ветерана органов внутренних</w:t>
      </w:r>
    </w:p>
    <w:p>
      <w:pPr>
        <w:pStyle w:val="BodyText"/>
      </w:pPr>
      <w:r>
        <w:t xml:space="preserve">дел Российской Федерации Николая Васильевича Мишуту с 94-летием.</w:t>
      </w:r>
    </w:p>
    <w:p>
      <w:pPr>
        <w:pStyle w:val="BodyText"/>
      </w:pPr>
      <w:r>
        <w:t xml:space="preserve">Врио начальника УВД по САО ГУ МВД России по г. Москве -</w:t>
      </w:r>
    </w:p>
    <w:p>
      <w:pPr>
        <w:pStyle w:val="BodyText"/>
      </w:pPr>
      <w:r>
        <w:t xml:space="preserve">полковник полиции Евгений Подобный поздравил ветерана с Днем</w:t>
      </w:r>
    </w:p>
    <w:p>
      <w:pPr>
        <w:pStyle w:val="BodyText"/>
      </w:pPr>
      <w:r>
        <w:t xml:space="preserve">рождения, выразив ему глубокую признательность и благодарность за</w:t>
      </w:r>
    </w:p>
    <w:p>
      <w:pPr>
        <w:pStyle w:val="BodyText"/>
      </w:pPr>
      <w:r>
        <w:t xml:space="preserve">активную жизненную позицию.</w:t>
      </w:r>
    </w:p>
    <w:p>
      <w:pPr>
        <w:pStyle w:val="BodyText"/>
      </w:pPr>
      <w:r>
        <w:t xml:space="preserve">«Уважаемый Николай Васильевич, Вы посвятили свою жизнь</w:t>
      </w:r>
    </w:p>
    <w:p>
      <w:pPr>
        <w:pStyle w:val="BodyText"/>
      </w:pPr>
      <w:r>
        <w:t xml:space="preserve">служению стране и своему народу. Ваши героические поступки являются</w:t>
      </w:r>
    </w:p>
    <w:p>
      <w:pPr>
        <w:pStyle w:val="BodyText"/>
      </w:pPr>
      <w:r>
        <w:t xml:space="preserve">безусловными примерами мужества и образцами безупречного выполнения</w:t>
      </w:r>
    </w:p>
    <w:p>
      <w:pPr>
        <w:pStyle w:val="BodyText"/>
      </w:pPr>
      <w:r>
        <w:t xml:space="preserve">Присяги для молодого поколения сотрудников правопорядка. Низкий Вам</w:t>
      </w:r>
    </w:p>
    <w:p>
      <w:pPr>
        <w:pStyle w:val="BodyText"/>
      </w:pPr>
      <w:r>
        <w:t xml:space="preserve">поклон за героизм, стойкость и смелость. Крепкого здоровья и долгих лет</w:t>
      </w:r>
    </w:p>
    <w:p>
      <w:pPr>
        <w:pStyle w:val="BodyText"/>
      </w:pPr>
      <w:r>
        <w:t xml:space="preserve">жизни», — сказал Евгений Подобный и вручил Николаю Мишуте памятные</w:t>
      </w:r>
    </w:p>
    <w:p>
      <w:pPr>
        <w:pStyle w:val="BodyText"/>
      </w:pPr>
      <w:r>
        <w:t xml:space="preserve">подарки и цветы.</w:t>
      </w:r>
    </w:p>
    <w:p>
      <w:pPr>
        <w:pStyle w:val="BodyText"/>
      </w:pPr>
      <w:r>
        <w:t xml:space="preserve">Николай Васильевич был очень тронут таким большим вниманием со</w:t>
      </w:r>
    </w:p>
    <w:p>
      <w:pPr>
        <w:pStyle w:val="BodyText"/>
      </w:pPr>
      <w:r>
        <w:t xml:space="preserve">стороны руководства Управления и с удовольствием поделился с</w:t>
      </w:r>
    </w:p>
    <w:p>
      <w:pPr>
        <w:pStyle w:val="BodyText"/>
      </w:pPr>
      <w:r>
        <w:t xml:space="preserve">присутствующими воспоминаниями о службе и этапах своего жизненного</w:t>
      </w:r>
    </w:p>
    <w:p>
      <w:pPr>
        <w:pStyle w:val="BodyText"/>
      </w:pPr>
      <w:r>
        <w:t xml:space="preserve">пути.</w:t>
      </w:r>
    </w:p>
    <w:p>
      <w:pPr>
        <w:pStyle w:val="BodyText"/>
      </w:pPr>
      <w:r>
        <w:t xml:space="preserve">Мишута Николай Васильевич родился 15 декабря 1929 года в деревне</w:t>
      </w:r>
    </w:p>
    <w:p>
      <w:pPr>
        <w:pStyle w:val="BodyText"/>
      </w:pPr>
      <w:r>
        <w:t xml:space="preserve">Черки Таборинского района Свердловской области. После окончания 7</w:t>
      </w:r>
    </w:p>
    <w:p>
      <w:pPr>
        <w:pStyle w:val="BodyText"/>
      </w:pPr>
      <w:r>
        <w:t xml:space="preserve">классов школы работал в колхозе. Срочную службу проходил в войсковой</w:t>
      </w:r>
    </w:p>
    <w:p>
      <w:pPr>
        <w:pStyle w:val="BodyText"/>
      </w:pPr>
      <w:r>
        <w:t xml:space="preserve">части Министерства государственной безопасности в должности стрелка.</w:t>
      </w:r>
    </w:p>
    <w:p>
      <w:pPr>
        <w:pStyle w:val="BodyText"/>
      </w:pPr>
      <w:r>
        <w:t xml:space="preserve">Участвовал в боевых операциях по ликвидации банд и националистического</w:t>
      </w:r>
    </w:p>
    <w:p>
      <w:pPr>
        <w:pStyle w:val="BodyText"/>
      </w:pPr>
      <w:r>
        <w:t xml:space="preserve">подполья, оставшихся после Великой Отечественной войны 1941-1945 годов</w:t>
      </w:r>
    </w:p>
    <w:p>
      <w:pPr>
        <w:pStyle w:val="BodyText"/>
      </w:pPr>
      <w:r>
        <w:t xml:space="preserve">на территории Прибалтики и Западной Украины. После демобилизации</w:t>
      </w:r>
    </w:p>
    <w:p>
      <w:pPr>
        <w:pStyle w:val="BodyText"/>
      </w:pPr>
      <w:r>
        <w:t xml:space="preserve">поступил в ряды советской милиции. За 33 года службы в органах</w:t>
      </w:r>
    </w:p>
    <w:p>
      <w:pPr>
        <w:pStyle w:val="BodyText"/>
      </w:pPr>
      <w:r>
        <w:t xml:space="preserve">внутренних дел прошел путь от командира отделения до заместителя</w:t>
      </w:r>
    </w:p>
    <w:p>
      <w:pPr>
        <w:pStyle w:val="BodyText"/>
      </w:pPr>
      <w:r>
        <w:t xml:space="preserve">начальника УВД Фрунзенского райисполкома города Москвы по службе.</w:t>
      </w:r>
    </w:p>
    <w:p>
      <w:pPr>
        <w:pStyle w:val="BodyText"/>
      </w:pPr>
      <w:r>
        <w:t xml:space="preserve">В дни проведения XXII летних Олимпийских игр 1980 года в Москве</w:t>
      </w:r>
    </w:p>
    <w:p>
      <w:pPr>
        <w:pStyle w:val="BodyText"/>
      </w:pPr>
      <w:r>
        <w:t xml:space="preserve">милицейский руководитель Николай Мишута отвечал за организацию работы</w:t>
      </w:r>
    </w:p>
    <w:p>
      <w:pPr>
        <w:pStyle w:val="BodyText"/>
      </w:pPr>
      <w:r>
        <w:t xml:space="preserve">на территории столичного Фрунзенского района приданных сил, включая и</w:t>
      </w:r>
    </w:p>
    <w:p>
      <w:pPr>
        <w:pStyle w:val="BodyText"/>
      </w:pPr>
      <w:r>
        <w:t xml:space="preserve">военнослужащих Дивизии имени Дзержинского. За образцовое исполнение</w:t>
      </w:r>
    </w:p>
    <w:p>
      <w:pPr>
        <w:pStyle w:val="BodyText"/>
      </w:pPr>
      <w:r>
        <w:t xml:space="preserve">служебного долга в период Олимпиады-80 заместитель начальника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Фрунзенского РУВД Николай Васильевич Мишута был награждён орденом</w:t>
      </w:r>
    </w:p>
    <w:p>
      <w:pPr>
        <w:pStyle w:val="BodyText"/>
      </w:pPr>
      <w:r>
        <w:t xml:space="preserve">«Знак Почёта».</w:t>
      </w:r>
    </w:p>
    <w:p>
      <w:pPr>
        <w:pStyle w:val="BodyText"/>
      </w:pPr>
      <w:r>
        <w:t xml:space="preserve">В июле 1983 года Николай Васильевич в звании полковника милиции</w:t>
      </w:r>
    </w:p>
    <w:p>
      <w:pPr>
        <w:pStyle w:val="BodyText"/>
      </w:pPr>
      <w:r>
        <w:t xml:space="preserve">вышел на заслуженный отдых. В настоящее время Николай Васильевич</w:t>
      </w:r>
    </w:p>
    <w:p>
      <w:pPr>
        <w:pStyle w:val="BodyText"/>
      </w:pPr>
      <w:r>
        <w:t xml:space="preserve">является членом ветеранской организации УВД Северного</w:t>
      </w:r>
    </w:p>
    <w:p>
      <w:pPr>
        <w:pStyle w:val="BodyText"/>
      </w:pPr>
      <w:r>
        <w:t xml:space="preserve">административного округа города Москвы.</w:t>
      </w:r>
    </w:p>
    <w:p>
      <w:pPr>
        <w:pStyle w:val="BodyText"/>
      </w:pPr>
      <w:r>
        <w:t xml:space="preserve">Полицейские с большим интересом слушали рассказ о жизни ветерана</w:t>
      </w:r>
    </w:p>
    <w:p>
      <w:pPr>
        <w:pStyle w:val="BodyText"/>
      </w:pPr>
      <w:r>
        <w:t xml:space="preserve">и о его службе.</w:t>
      </w:r>
    </w:p>
    <w:p>
      <w:pPr>
        <w:pStyle w:val="BodyText"/>
      </w:pPr>
      <w:r>
        <w:t xml:space="preserve">В завершении мероприятия состоялось памятное фотографирование.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http://begovoy.mos.ru/objavleniya/security/detail/12057793.html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57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057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2025-07-16T17:19:18Z</dcterms:created>
  <dcterms:modified xsi:type="dcterms:W3CDTF">2025-07-16T17:19:18Z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